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08" w:rsidRPr="00BD7D08" w:rsidRDefault="00BD7D08" w:rsidP="00BD7D08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BD7D08">
        <w:rPr>
          <w:rFonts w:ascii="仿宋" w:eastAsia="仿宋" w:hAnsi="仿宋" w:cs="仿宋" w:hint="eastAsia"/>
          <w:b/>
          <w:bCs/>
          <w:sz w:val="28"/>
          <w:szCs w:val="28"/>
        </w:rPr>
        <w:t>参会回执</w:t>
      </w:r>
    </w:p>
    <w:tbl>
      <w:tblPr>
        <w:tblStyle w:val="a6"/>
        <w:tblW w:w="0" w:type="auto"/>
        <w:tblLook w:val="04A0"/>
      </w:tblPr>
      <w:tblGrid>
        <w:gridCol w:w="1816"/>
        <w:gridCol w:w="945"/>
        <w:gridCol w:w="1757"/>
        <w:gridCol w:w="1643"/>
        <w:gridCol w:w="1691"/>
        <w:gridCol w:w="1184"/>
      </w:tblGrid>
      <w:tr w:rsidR="00BD7D08" w:rsidRPr="00BD7D08" w:rsidTr="00AD1449">
        <w:trPr>
          <w:trHeight w:val="850"/>
        </w:trPr>
        <w:tc>
          <w:tcPr>
            <w:tcW w:w="1816" w:type="dxa"/>
            <w:vAlign w:val="center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220" w:type="dxa"/>
            <w:gridSpan w:val="5"/>
            <w:vAlign w:val="center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7D08" w:rsidRPr="00BD7D08" w:rsidTr="00AD1449">
        <w:tc>
          <w:tcPr>
            <w:tcW w:w="1816" w:type="dxa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45" w:type="dxa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757" w:type="dxa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1643" w:type="dxa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691" w:type="dxa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184" w:type="dxa"/>
          </w:tcPr>
          <w:p w:rsidR="00BD7D08" w:rsidRPr="00BD7D08" w:rsidRDefault="00BD7D08" w:rsidP="00BD7D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D7D08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BD7D08" w:rsidRPr="00BD7D08" w:rsidTr="00AD1449">
        <w:tc>
          <w:tcPr>
            <w:tcW w:w="1816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7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7D08" w:rsidRPr="00BD7D08" w:rsidTr="00AD1449">
        <w:tc>
          <w:tcPr>
            <w:tcW w:w="1816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7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7D08" w:rsidRPr="00BD7D08" w:rsidTr="00AD1449">
        <w:tc>
          <w:tcPr>
            <w:tcW w:w="1816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7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BD7D08" w:rsidRPr="00BD7D08" w:rsidRDefault="00BD7D08" w:rsidP="00BD7D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D7D08" w:rsidRPr="00BD7D08" w:rsidRDefault="00BD7D08" w:rsidP="00BD7D08">
      <w:pPr>
        <w:rPr>
          <w:rFonts w:ascii="仿宋" w:eastAsia="仿宋" w:hAnsi="仿宋" w:cs="仿宋"/>
          <w:sz w:val="28"/>
          <w:szCs w:val="28"/>
        </w:rPr>
      </w:pPr>
      <w:r w:rsidRPr="00BD7D08">
        <w:rPr>
          <w:rFonts w:ascii="仿宋" w:eastAsia="仿宋" w:hAnsi="仿宋" w:cs="仿宋" w:hint="eastAsia"/>
          <w:sz w:val="28"/>
          <w:szCs w:val="28"/>
        </w:rPr>
        <w:t>注1：会议地址（合肥市高新区创新大道2800号合肥创新产业园二期G2楼B区三层）</w:t>
      </w:r>
    </w:p>
    <w:p w:rsidR="00BD7D08" w:rsidRPr="00BD7D08" w:rsidRDefault="00BD7D08" w:rsidP="00BD7D08">
      <w:pPr>
        <w:jc w:val="center"/>
        <w:rPr>
          <w:rFonts w:ascii="仿宋" w:eastAsia="仿宋" w:hAnsi="仿宋" w:cs="仿宋"/>
          <w:sz w:val="28"/>
          <w:szCs w:val="28"/>
        </w:rPr>
      </w:pPr>
      <w:r w:rsidRPr="00BD7D08">
        <w:rPr>
          <w:rFonts w:ascii="Calibri" w:eastAsia="宋体" w:hAnsi="Calibri" w:cs="Times New Roman"/>
          <w:szCs w:val="24"/>
        </w:rPr>
        <w:pict>
          <v:roundrect id="_x0000_s1027" style="position:absolute;left:0;text-align:left;margin-left:201.9pt;margin-top:150.65pt;width:57.35pt;height:47.35pt;z-index:251658240;v-text-anchor:middle" arcsize="10923f" o:gfxdata="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8JKH19kAAAAL&#10;AQAADwAAAAAAAAABACAAAAAiAAAAZHJzL2Rvd25yZXYueG1sUEsBAhQAFAAAAAgAh07iQA3VgquN&#10;AgAA7AQAAA4AAAAAAAAAAQAgAAAAKAEAAGRycy9lMm9Eb2MueG1sUEsFBgAAAAAGAAYAWQEAACcG&#10;AAAAAA==&#10;" filled="f" strokecolor="red" strokeweight="1pt">
            <v:stroke joinstyle="miter"/>
            <v:textbox style="mso-next-textbox:#_x0000_s1027">
              <w:txbxContent>
                <w:p w:rsidR="00BD7D08" w:rsidRDefault="00BD7D08" w:rsidP="00BD7D08">
                  <w:pPr>
                    <w:jc w:val="center"/>
                  </w:pPr>
                </w:p>
              </w:txbxContent>
            </v:textbox>
          </v:roundrect>
        </w:pict>
      </w:r>
      <w:r w:rsidRPr="00BD7D08">
        <w:rPr>
          <w:rFonts w:ascii="Calibri" w:eastAsia="宋体" w:hAnsi="Calibri" w:cs="Times New Roman"/>
          <w:noProof/>
          <w:szCs w:val="24"/>
        </w:rPr>
        <w:drawing>
          <wp:inline distT="0" distB="0" distL="114300" distR="114300">
            <wp:extent cx="4773880" cy="2451168"/>
            <wp:effectExtent l="19050" t="0" r="767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8283" cy="245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08" w:rsidRPr="00BD7D08" w:rsidRDefault="00BD7D08" w:rsidP="00BD7D08">
      <w:pPr>
        <w:spacing w:line="540" w:lineRule="exact"/>
        <w:rPr>
          <w:rFonts w:ascii="仿宋" w:eastAsia="仿宋" w:hAnsi="仿宋" w:cs="仿宋"/>
          <w:sz w:val="28"/>
          <w:szCs w:val="28"/>
        </w:rPr>
      </w:pPr>
      <w:r w:rsidRPr="00BD7D08">
        <w:rPr>
          <w:rFonts w:ascii="仿宋" w:eastAsia="仿宋" w:hAnsi="仿宋" w:cs="仿宋" w:hint="eastAsia"/>
          <w:sz w:val="28"/>
          <w:szCs w:val="28"/>
        </w:rPr>
        <w:t>注2：乘车路线（入住合肥智选假日酒店高新店）。</w:t>
      </w:r>
    </w:p>
    <w:p w:rsidR="00BD7D08" w:rsidRPr="00BD7D08" w:rsidRDefault="00BD7D08" w:rsidP="00BD7D08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D7D08">
        <w:rPr>
          <w:rFonts w:ascii="仿宋" w:eastAsia="仿宋" w:hAnsi="仿宋" w:cs="仿宋" w:hint="eastAsia"/>
          <w:sz w:val="28"/>
          <w:szCs w:val="28"/>
        </w:rPr>
        <w:t>——合肥新桥机场：乘坐机场巴士25元至汽车西站下，步行至酒店约10分钟；打车至酒店约80元；</w:t>
      </w:r>
    </w:p>
    <w:p w:rsidR="00BD7D08" w:rsidRPr="00BD7D08" w:rsidRDefault="00BD7D08" w:rsidP="00BD7D08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D7D08">
        <w:rPr>
          <w:rFonts w:ascii="仿宋" w:eastAsia="仿宋" w:hAnsi="仿宋" w:cs="仿宋" w:hint="eastAsia"/>
          <w:sz w:val="28"/>
          <w:szCs w:val="28"/>
        </w:rPr>
        <w:t>——火车南站（合肥南站）：乘坐地铁1号线至大东门站下，换乘2号线至汽车西站下，步行至酒店约10分钟；打车至酒店约30元；</w:t>
      </w:r>
    </w:p>
    <w:p w:rsidR="00AF5C0B" w:rsidRPr="00BD7D08" w:rsidRDefault="00BD7D08" w:rsidP="00BD7D08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D7D08">
        <w:rPr>
          <w:rFonts w:ascii="仿宋" w:eastAsia="仿宋" w:hAnsi="仿宋" w:cs="仿宋" w:hint="eastAsia"/>
          <w:sz w:val="28"/>
          <w:szCs w:val="28"/>
        </w:rPr>
        <w:t>——合肥火车站（合肥站）：乘坐地铁3号线至七里塘站下，换乘2号线至汽车西站下，步行至酒店约10分钟；打车至酒店约30元。</w:t>
      </w:r>
    </w:p>
    <w:sectPr w:rsidR="00AF5C0B" w:rsidRPr="00BD7D08" w:rsidSect="00444128">
      <w:footerReference w:type="even" r:id="rId7"/>
      <w:footerReference w:type="default" r:id="rId8"/>
      <w:pgSz w:w="11906" w:h="16838"/>
      <w:pgMar w:top="2098" w:right="1474" w:bottom="155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0B" w:rsidRDefault="00AF5C0B" w:rsidP="00BD7D08">
      <w:r>
        <w:separator/>
      </w:r>
    </w:p>
  </w:endnote>
  <w:endnote w:type="continuationSeparator" w:id="1">
    <w:p w:rsidR="00AF5C0B" w:rsidRDefault="00AF5C0B" w:rsidP="00BD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8" w:rsidRDefault="00AF5C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128" w:rsidRDefault="00AF5C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28" w:rsidRDefault="00AF5C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D08">
      <w:rPr>
        <w:rStyle w:val="a5"/>
        <w:noProof/>
      </w:rPr>
      <w:t>1</w:t>
    </w:r>
    <w:r>
      <w:rPr>
        <w:rStyle w:val="a5"/>
      </w:rPr>
      <w:fldChar w:fldCharType="end"/>
    </w:r>
  </w:p>
  <w:p w:rsidR="00444128" w:rsidRDefault="00AF5C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0B" w:rsidRDefault="00AF5C0B" w:rsidP="00BD7D08">
      <w:r>
        <w:separator/>
      </w:r>
    </w:p>
  </w:footnote>
  <w:footnote w:type="continuationSeparator" w:id="1">
    <w:p w:rsidR="00AF5C0B" w:rsidRDefault="00AF5C0B" w:rsidP="00BD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D08"/>
    <w:rsid w:val="00AF5C0B"/>
    <w:rsid w:val="00B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D08"/>
    <w:rPr>
      <w:sz w:val="18"/>
      <w:szCs w:val="18"/>
    </w:rPr>
  </w:style>
  <w:style w:type="character" w:styleId="a5">
    <w:name w:val="page number"/>
    <w:basedOn w:val="a0"/>
    <w:qFormat/>
    <w:rsid w:val="00BD7D08"/>
  </w:style>
  <w:style w:type="table" w:styleId="a6">
    <w:name w:val="Table Grid"/>
    <w:basedOn w:val="a1"/>
    <w:qFormat/>
    <w:rsid w:val="00BD7D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D7D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7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shiyuting</dc:creator>
  <cp:keywords/>
  <dc:description/>
  <cp:lastModifiedBy>shiyuting</cp:lastModifiedBy>
  <cp:revision>2</cp:revision>
  <dcterms:created xsi:type="dcterms:W3CDTF">2020-10-27T01:22:00Z</dcterms:created>
  <dcterms:modified xsi:type="dcterms:W3CDTF">2020-10-27T01:22:00Z</dcterms:modified>
</cp:coreProperties>
</file>